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C0" w:rsidRDefault="007E48C0" w:rsidP="007E48C0">
      <w:pPr>
        <w:pStyle w:val="ConsNormal"/>
        <w:widowControl/>
        <w:ind w:left="5761" w:firstLine="306"/>
        <w:jc w:val="right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Приложение №11 к Порядку приема, учета, хранения и выдачи ПТС.</w:t>
      </w: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на возврат ПТС</w:t>
      </w: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rPr>
          <w:sz w:val="28"/>
          <w:szCs w:val="28"/>
        </w:rPr>
      </w:pPr>
    </w:p>
    <w:p w:rsidR="007E48C0" w:rsidRDefault="007E48C0" w:rsidP="007E48C0">
      <w:r>
        <w:t xml:space="preserve">Я, ___________________(ФИО Заемщика) прошу выслать мне Почтой России заказным письмом с уведомлением с описью вложений на адрес: </w:t>
      </w:r>
      <w:proofErr w:type="spellStart"/>
      <w:r>
        <w:t>___________________оригинал</w:t>
      </w:r>
      <w:proofErr w:type="spellEnd"/>
      <w:r>
        <w:t xml:space="preserve"> ПТС на автомо</w:t>
      </w:r>
      <w:r w:rsidR="00E34392">
        <w:t xml:space="preserve">биль, приобретенный в кредит в </w:t>
      </w:r>
      <w:r>
        <w:t>АО «ГУТА-БАНК» в ОО/ДО/Филиале «_____________», в связи с полным погашением кредита №</w:t>
      </w:r>
      <w:proofErr w:type="spellStart"/>
      <w:r>
        <w:t>_________________</w:t>
      </w:r>
      <w:proofErr w:type="gramStart"/>
      <w:r>
        <w:t>от</w:t>
      </w:r>
      <w:proofErr w:type="spellEnd"/>
      <w:proofErr w:type="gramEnd"/>
      <w:r>
        <w:t xml:space="preserve"> ______________.</w:t>
      </w:r>
    </w:p>
    <w:p w:rsidR="007E48C0" w:rsidRDefault="007E48C0" w:rsidP="007E48C0">
      <w:pPr>
        <w:rPr>
          <w:b/>
          <w:sz w:val="28"/>
          <w:szCs w:val="28"/>
        </w:rPr>
      </w:pPr>
    </w:p>
    <w:p w:rsidR="007E48C0" w:rsidRDefault="007E48C0" w:rsidP="007E48C0"/>
    <w:p w:rsidR="007E48C0" w:rsidRDefault="007E48C0" w:rsidP="007E48C0">
      <w:r>
        <w:t xml:space="preserve">В случае утраты оригинала ПТС в </w:t>
      </w:r>
      <w:r w:rsidR="00E34392">
        <w:t xml:space="preserve">процессе пересылки претензий к </w:t>
      </w:r>
      <w:r>
        <w:t>АО «ГУТА-БАНК» не имею.</w:t>
      </w:r>
    </w:p>
    <w:p w:rsidR="007E48C0" w:rsidRDefault="007E48C0" w:rsidP="007E48C0">
      <w:pPr>
        <w:rPr>
          <w:b/>
          <w:sz w:val="28"/>
          <w:szCs w:val="28"/>
        </w:rPr>
      </w:pPr>
    </w:p>
    <w:p w:rsidR="007E48C0" w:rsidRDefault="007E48C0" w:rsidP="007E48C0">
      <w:r>
        <w:t xml:space="preserve">Заемщик  _______________ (ФИО)    ______________ ________(дата/подпись) </w:t>
      </w: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r>
        <w:t>Контакты Заемщика: телефон/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______________________</w:t>
      </w: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pPr>
        <w:pBdr>
          <w:bottom w:val="single" w:sz="12" w:space="1" w:color="auto"/>
        </w:pBdr>
        <w:rPr>
          <w:sz w:val="28"/>
          <w:szCs w:val="28"/>
        </w:rPr>
      </w:pPr>
    </w:p>
    <w:p w:rsidR="007E48C0" w:rsidRDefault="007E48C0" w:rsidP="007E48C0">
      <w:pPr>
        <w:jc w:val="center"/>
        <w:rPr>
          <w:b/>
          <w:sz w:val="28"/>
          <w:szCs w:val="28"/>
        </w:rPr>
      </w:pPr>
    </w:p>
    <w:p w:rsidR="007E48C0" w:rsidRDefault="007E48C0" w:rsidP="007E48C0">
      <w:r>
        <w:t>Оригинал ПТС отправлен /</w:t>
      </w:r>
    </w:p>
    <w:p w:rsidR="007E48C0" w:rsidRDefault="007E48C0" w:rsidP="007E48C0">
      <w:r>
        <w:t xml:space="preserve"> в возврате ПТС отказано </w:t>
      </w:r>
      <w:proofErr w:type="spellStart"/>
      <w:r>
        <w:t>_______________________Кредитный</w:t>
      </w:r>
      <w:proofErr w:type="spellEnd"/>
      <w:r>
        <w:t xml:space="preserve"> инспектор/подпись/дата</w:t>
      </w:r>
    </w:p>
    <w:p w:rsidR="007E48C0" w:rsidRDefault="007E48C0" w:rsidP="007E48C0">
      <w:pPr>
        <w:rPr>
          <w:sz w:val="28"/>
          <w:szCs w:val="28"/>
        </w:rPr>
      </w:pPr>
    </w:p>
    <w:p w:rsidR="007E48C0" w:rsidRDefault="007E48C0" w:rsidP="007E48C0">
      <w:pPr>
        <w:rPr>
          <w:b/>
          <w:sz w:val="28"/>
          <w:szCs w:val="28"/>
        </w:rPr>
      </w:pPr>
    </w:p>
    <w:p w:rsidR="009A2769" w:rsidRPr="0044700A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sectPr w:rsidR="009A2769" w:rsidRPr="0044700A" w:rsidSect="0044700A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40" w:rsidRDefault="00714440" w:rsidP="00F944DA">
      <w:r>
        <w:separator/>
      </w:r>
    </w:p>
  </w:endnote>
  <w:endnote w:type="continuationSeparator" w:id="0">
    <w:p w:rsidR="00714440" w:rsidRDefault="00714440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B258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B258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392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E34392" w:rsidRPr="00E34392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40" w:rsidRDefault="00714440" w:rsidP="00F944DA">
      <w:r>
        <w:separator/>
      </w:r>
    </w:p>
  </w:footnote>
  <w:footnote w:type="continuationSeparator" w:id="0">
    <w:p w:rsidR="00714440" w:rsidRDefault="00714440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8C0"/>
    <w:rsid w:val="000636FC"/>
    <w:rsid w:val="002109C2"/>
    <w:rsid w:val="00247358"/>
    <w:rsid w:val="0044700A"/>
    <w:rsid w:val="00714440"/>
    <w:rsid w:val="007D4D62"/>
    <w:rsid w:val="007E48C0"/>
    <w:rsid w:val="008B2589"/>
    <w:rsid w:val="009662EF"/>
    <w:rsid w:val="00967014"/>
    <w:rsid w:val="009A2769"/>
    <w:rsid w:val="00B242D4"/>
    <w:rsid w:val="00C101B9"/>
    <w:rsid w:val="00C20762"/>
    <w:rsid w:val="00D02AED"/>
    <w:rsid w:val="00D4640F"/>
    <w:rsid w:val="00E049F3"/>
    <w:rsid w:val="00E34392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  <w:rPr>
      <w:rFonts w:asciiTheme="minorHAnsi" w:eastAsiaTheme="minorHAnsi" w:hAnsiTheme="minorHAnsi" w:cstheme="minorBidi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  <w:rPr>
      <w:rFonts w:asciiTheme="minorHAnsi" w:eastAsiaTheme="minorHAnsi" w:hAnsiTheme="minorHAnsi" w:cstheme="minorBidi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  <w:rPr>
      <w:rFonts w:asciiTheme="minorHAnsi" w:eastAsiaTheme="minorHAnsi" w:hAnsiTheme="minorHAnsi" w:cstheme="minorBidi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  <w:rPr>
      <w:rFonts w:asciiTheme="minorHAnsi" w:eastAsiaTheme="minorHAnsi" w:hAnsiTheme="minorHAnsi" w:cstheme="minorBidi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  <w:rPr>
      <w:rFonts w:asciiTheme="minorHAnsi" w:eastAsiaTheme="minorHAnsi" w:hAnsiTheme="minorHAnsi" w:cstheme="minorBidi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  <w:rPr>
      <w:rFonts w:asciiTheme="minorHAnsi" w:eastAsiaTheme="minorHAnsi" w:hAnsiTheme="minorHAnsi" w:cstheme="minorBidi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  <w:rPr>
      <w:rFonts w:asciiTheme="minorHAnsi" w:eastAsiaTheme="minorHAnsi" w:hAnsiTheme="minorHAnsi" w:cstheme="minorBidi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  <w:rPr>
      <w:rFonts w:asciiTheme="minorHAnsi" w:eastAsiaTheme="minorHAnsi" w:hAnsiTheme="minorHAnsi" w:cstheme="minorBidi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ConsNormal">
    <w:name w:val="ConsNormal"/>
    <w:rsid w:val="007E48C0"/>
    <w:pPr>
      <w:widowControl w:val="0"/>
      <w:snapToGrid w:val="0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Bazheev</dc:creator>
  <cp:keywords/>
  <dc:description/>
  <cp:lastModifiedBy>Bazheev</cp:lastModifiedBy>
  <cp:revision>3</cp:revision>
  <dcterms:created xsi:type="dcterms:W3CDTF">2017-09-20T08:39:00Z</dcterms:created>
  <dcterms:modified xsi:type="dcterms:W3CDTF">2017-09-20T08:41:00Z</dcterms:modified>
</cp:coreProperties>
</file>